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17EE" w14:textId="0FD0E04A" w:rsidR="00994363" w:rsidRDefault="00994363" w:rsidP="00CE7EF5">
      <w:pPr>
        <w:jc w:val="left"/>
        <w:rPr>
          <w:noProof/>
        </w:rPr>
      </w:pPr>
      <w:r>
        <w:rPr>
          <w:noProof/>
          <w:lang w:val="en-MY"/>
        </w:rPr>
        <w:drawing>
          <wp:anchor distT="0" distB="0" distL="114300" distR="114300" simplePos="0" relativeHeight="251682816" behindDoc="0" locked="0" layoutInCell="1" allowOverlap="1" wp14:anchorId="63EB8D2E" wp14:editId="50BA9D53">
            <wp:simplePos x="0" y="0"/>
            <wp:positionH relativeFrom="margin">
              <wp:posOffset>426720</wp:posOffset>
            </wp:positionH>
            <wp:positionV relativeFrom="margin">
              <wp:posOffset>-333502</wp:posOffset>
            </wp:positionV>
            <wp:extent cx="1066800" cy="755015"/>
            <wp:effectExtent l="0" t="0" r="0" b="0"/>
            <wp:wrapSquare wrapText="bothSides"/>
            <wp:docPr id="10766" name="Picture 4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3D505" w14:textId="77777777" w:rsidR="00994363" w:rsidRDefault="00994363" w:rsidP="00CE7EF5">
      <w:pPr>
        <w:jc w:val="left"/>
        <w:rPr>
          <w:noProof/>
        </w:rPr>
      </w:pPr>
    </w:p>
    <w:p w14:paraId="2EC66FCA" w14:textId="668ED010" w:rsidR="00CE7EF5" w:rsidRDefault="00CE7EF5" w:rsidP="00CE7EF5">
      <w:pPr>
        <w:jc w:val="left"/>
        <w:rPr>
          <w:noProof/>
        </w:rPr>
      </w:pP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0EB09" wp14:editId="43B48C34">
                <wp:simplePos x="0" y="0"/>
                <wp:positionH relativeFrom="column">
                  <wp:posOffset>1117600</wp:posOffset>
                </wp:positionH>
                <wp:positionV relativeFrom="paragraph">
                  <wp:posOffset>-553720</wp:posOffset>
                </wp:positionV>
                <wp:extent cx="4086225" cy="685165"/>
                <wp:effectExtent l="0" t="0" r="0" b="635"/>
                <wp:wrapNone/>
                <wp:docPr id="107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68070" w14:textId="77777777" w:rsidR="00CE7EF5" w:rsidRPr="00886C86" w:rsidRDefault="00CE7EF5" w:rsidP="00CE7EF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886C86">
                              <w:rPr>
                                <w:b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EJABAT</w:t>
                            </w:r>
                            <w:r w:rsidRPr="00886C86">
                              <w:rPr>
                                <w:b/>
                                <w:lang w:val="ms-MY"/>
                              </w:rPr>
                              <w:t xml:space="preserve"> PENGURUSAN PENYELIDIKAN </w:t>
                            </w:r>
                          </w:p>
                          <w:p w14:paraId="623A1184" w14:textId="77777777" w:rsidR="00CE7EF5" w:rsidRPr="00886C86" w:rsidRDefault="00CE7EF5" w:rsidP="00CE7EF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886C86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68BEE412" w14:textId="77777777" w:rsidR="00CE7EF5" w:rsidRPr="00886C86" w:rsidRDefault="00CE7EF5" w:rsidP="00CE7EF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886C86">
                              <w:rPr>
                                <w:b/>
                                <w:lang w:val="ms-MY"/>
                              </w:rPr>
                              <w:t xml:space="preserve">21030  KUALA 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NERUS</w:t>
                            </w:r>
                            <w:r w:rsidRPr="00886C86">
                              <w:rPr>
                                <w:b/>
                                <w:lang w:val="ms-MY"/>
                              </w:rPr>
                              <w:t>,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0EB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8pt;margin-top:-43.6pt;width:321.75pt;height:5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" filled="f" stroked="f">
                <v:textbox>
                  <w:txbxContent>
                    <w:p w14:paraId="28C68070" w14:textId="77777777" w:rsidR="00CE7EF5" w:rsidRPr="00886C86" w:rsidRDefault="00CE7EF5" w:rsidP="00CE7EF5">
                      <w:pPr>
                        <w:rPr>
                          <w:b/>
                          <w:lang w:val="ms-MY"/>
                        </w:rPr>
                      </w:pPr>
                      <w:r w:rsidRPr="00886C86">
                        <w:rPr>
                          <w:b/>
                          <w:lang w:val="ms-MY"/>
                        </w:rPr>
                        <w:t>P</w:t>
                      </w:r>
                      <w:r>
                        <w:rPr>
                          <w:b/>
                          <w:lang w:val="ms-MY"/>
                        </w:rPr>
                        <w:t>EJABAT</w:t>
                      </w:r>
                      <w:r w:rsidRPr="00886C86">
                        <w:rPr>
                          <w:b/>
                          <w:lang w:val="ms-MY"/>
                        </w:rPr>
                        <w:t xml:space="preserve"> PENGURUSAN PENYELIDIKAN </w:t>
                      </w:r>
                    </w:p>
                    <w:p w14:paraId="623A1184" w14:textId="77777777" w:rsidR="00CE7EF5" w:rsidRPr="00886C86" w:rsidRDefault="00CE7EF5" w:rsidP="00CE7EF5">
                      <w:pPr>
                        <w:rPr>
                          <w:b/>
                          <w:lang w:val="ms-MY"/>
                        </w:rPr>
                      </w:pPr>
                      <w:r w:rsidRPr="00886C86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68BEE412" w14:textId="77777777" w:rsidR="00CE7EF5" w:rsidRPr="00886C86" w:rsidRDefault="00CE7EF5" w:rsidP="00CE7EF5">
                      <w:pPr>
                        <w:rPr>
                          <w:b/>
                          <w:lang w:val="ms-MY"/>
                        </w:rPr>
                      </w:pPr>
                      <w:r w:rsidRPr="00886C86">
                        <w:rPr>
                          <w:b/>
                          <w:lang w:val="ms-MY"/>
                        </w:rPr>
                        <w:t xml:space="preserve">21030  KUALA </w:t>
                      </w:r>
                      <w:r>
                        <w:rPr>
                          <w:b/>
                          <w:lang w:val="ms-MY"/>
                        </w:rPr>
                        <w:t>NERUS</w:t>
                      </w:r>
                      <w:r w:rsidRPr="00886C86">
                        <w:rPr>
                          <w:b/>
                          <w:lang w:val="ms-MY"/>
                        </w:rPr>
                        <w:t>, TERENGGANU, MALAYSIA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1"/>
        <w:gridCol w:w="534"/>
        <w:gridCol w:w="1696"/>
        <w:gridCol w:w="283"/>
        <w:gridCol w:w="1315"/>
        <w:gridCol w:w="236"/>
        <w:gridCol w:w="861"/>
        <w:gridCol w:w="1031"/>
        <w:gridCol w:w="1581"/>
        <w:gridCol w:w="74"/>
        <w:gridCol w:w="162"/>
        <w:gridCol w:w="74"/>
        <w:gridCol w:w="2359"/>
      </w:tblGrid>
      <w:tr w:rsidR="00CE7EF5" w:rsidRPr="00BB7FA6" w14:paraId="5D2C8E5A" w14:textId="77777777" w:rsidTr="00E81B65">
        <w:trPr>
          <w:trHeight w:val="252"/>
        </w:trPr>
        <w:tc>
          <w:tcPr>
            <w:tcW w:w="103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DBB61F7" w14:textId="77777777" w:rsidR="00CE7EF5" w:rsidRPr="00BB7FA6" w:rsidRDefault="00CE7EF5" w:rsidP="00E81B65">
            <w:pPr>
              <w:pBdr>
                <w:top w:val="single" w:sz="4" w:space="1" w:color="auto"/>
              </w:pBdr>
              <w:rPr>
                <w:rFonts w:cs="Arial"/>
                <w:b/>
                <w:sz w:val="24"/>
                <w:szCs w:val="24"/>
                <w:lang w:val="ms-MY"/>
              </w:rPr>
            </w:pPr>
            <w:bookmarkStart w:id="0" w:name="_Hlk95807068"/>
            <w:r w:rsidRPr="00BB7FA6">
              <w:rPr>
                <w:rFonts w:cs="Arial"/>
                <w:b/>
                <w:sz w:val="24"/>
                <w:szCs w:val="24"/>
                <w:lang w:val="ms-MY"/>
              </w:rPr>
              <w:t>BORANG PINDAAN CARTA PERBATUAN</w:t>
            </w:r>
          </w:p>
          <w:p w14:paraId="68AA0271" w14:textId="77777777" w:rsidR="00CE7EF5" w:rsidRPr="00BB7FA6" w:rsidRDefault="00CE7EF5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BB7FA6">
              <w:rPr>
                <w:rFonts w:cs="Arial"/>
                <w:b/>
                <w:i/>
                <w:sz w:val="24"/>
                <w:szCs w:val="24"/>
                <w:lang w:val="ms-MY"/>
              </w:rPr>
              <w:t>REVISE MILESTONE FORM</w:t>
            </w:r>
          </w:p>
        </w:tc>
      </w:tr>
      <w:tr w:rsidR="00CE7EF5" w:rsidRPr="00BB7FA6" w14:paraId="5E9AEF29" w14:textId="77777777" w:rsidTr="00E81B65">
        <w:trPr>
          <w:trHeight w:val="252"/>
        </w:trPr>
        <w:tc>
          <w:tcPr>
            <w:tcW w:w="10377" w:type="dxa"/>
            <w:gridSpan w:val="13"/>
            <w:tcBorders>
              <w:top w:val="single" w:sz="4" w:space="0" w:color="000000" w:themeColor="text1"/>
            </w:tcBorders>
            <w:shd w:val="clear" w:color="auto" w:fill="auto"/>
          </w:tcPr>
          <w:p w14:paraId="115E02B7" w14:textId="77777777" w:rsidR="00CE7EF5" w:rsidRPr="00BB7FA6" w:rsidRDefault="00CE7EF5" w:rsidP="00E81B65">
            <w:pPr>
              <w:pBdr>
                <w:top w:val="single" w:sz="4" w:space="1" w:color="auto"/>
              </w:pBd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CE7EF5" w:rsidRPr="00BB7FA6" w14:paraId="3EF59E4C" w14:textId="77777777" w:rsidTr="00E81B65">
        <w:trPr>
          <w:trHeight w:val="148"/>
        </w:trPr>
        <w:tc>
          <w:tcPr>
            <w:tcW w:w="10377" w:type="dxa"/>
            <w:gridSpan w:val="13"/>
            <w:shd w:val="clear" w:color="auto" w:fill="000000"/>
          </w:tcPr>
          <w:p w14:paraId="78D5D913" w14:textId="77777777" w:rsidR="00CE7EF5" w:rsidRPr="00BB7FA6" w:rsidRDefault="00CE7EF5">
            <w:pPr>
              <w:numPr>
                <w:ilvl w:val="0"/>
                <w:numId w:val="3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BB7FA6">
              <w:rPr>
                <w:rFonts w:cs="Arial"/>
                <w:b/>
                <w:sz w:val="24"/>
                <w:szCs w:val="24"/>
                <w:lang w:val="ms-MY"/>
              </w:rPr>
              <w:t xml:space="preserve">MAKLUMAT PROJEK | </w:t>
            </w:r>
            <w:r w:rsidRPr="00BB7FA6">
              <w:rPr>
                <w:rFonts w:cs="Arial"/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CE7EF5" w:rsidRPr="00BB7FA6" w14:paraId="2F5FE825" w14:textId="77777777" w:rsidTr="00E81B65">
        <w:trPr>
          <w:trHeight w:val="79"/>
        </w:trPr>
        <w:tc>
          <w:tcPr>
            <w:tcW w:w="103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FC68EC4" w14:textId="77777777" w:rsidR="00CE7EF5" w:rsidRPr="00BB7FA6" w:rsidRDefault="00CE7EF5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CE7EF5" w:rsidRPr="00BB7FA6" w14:paraId="1A1229F4" w14:textId="77777777" w:rsidTr="00E81B65">
        <w:trPr>
          <w:trHeight w:val="297"/>
        </w:trPr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F7F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42488CA0" w14:textId="77777777" w:rsidR="00CE7EF5" w:rsidRPr="00BB7FA6" w:rsidRDefault="00CE7EF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Project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leader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A685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  <w:p w14:paraId="7BCC38B2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F295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6C24FF37" w14:textId="77777777" w:rsidTr="00E81B65">
        <w:trPr>
          <w:trHeight w:val="271"/>
        </w:trPr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37BA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45C6BC5A" w14:textId="77777777" w:rsidR="00CE7EF5" w:rsidRPr="00BB7FA6" w:rsidRDefault="00CE7EF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Research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title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A41B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90BA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5A67FE22" w14:textId="77777777" w:rsidTr="00E81B65">
        <w:trPr>
          <w:trHeight w:val="271"/>
        </w:trPr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467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Vot projek</w:t>
            </w:r>
          </w:p>
          <w:p w14:paraId="13CA3457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Project vot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6D1" w14:textId="77777777" w:rsidR="00CE7EF5" w:rsidRPr="00BB7FA6" w:rsidRDefault="00CE7EF5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A604" w14:textId="77777777" w:rsidR="00CE7EF5" w:rsidRPr="00BB7FA6" w:rsidRDefault="00CE7EF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DC57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Jenis geran</w:t>
            </w:r>
          </w:p>
          <w:p w14:paraId="0CDEDD3C" w14:textId="77777777" w:rsidR="00CE7EF5" w:rsidRPr="00BB7FA6" w:rsidRDefault="00CE7EF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Type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of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grant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024A" w14:textId="77777777" w:rsidR="00CE7EF5" w:rsidRPr="00BB7FA6" w:rsidRDefault="00CE7EF5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B344" w14:textId="77777777" w:rsidR="00CE7EF5" w:rsidRPr="00BB7FA6" w:rsidRDefault="00CE7EF5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F97ECD">
              <w:rPr>
                <w:rFonts w:cs="Arial"/>
                <w:bCs/>
                <w:sz w:val="18"/>
                <w:szCs w:val="18"/>
                <w:lang w:val="ms-MY"/>
              </w:rPr>
              <w:t>(</w:t>
            </w:r>
            <w:proofErr w:type="spellStart"/>
            <w:r w:rsidRPr="00F97ECD">
              <w:rPr>
                <w:rFonts w:cs="Arial"/>
                <w:bCs/>
                <w:sz w:val="18"/>
                <w:szCs w:val="18"/>
                <w:lang w:val="ms-MY"/>
              </w:rPr>
              <w:t>eg</w:t>
            </w:r>
            <w:proofErr w:type="spellEnd"/>
            <w:r w:rsidRPr="00F97ECD">
              <w:rPr>
                <w:rFonts w:cs="Arial"/>
                <w:bCs/>
                <w:sz w:val="18"/>
                <w:szCs w:val="18"/>
                <w:lang w:val="ms-MY"/>
              </w:rPr>
              <w:t>: TAPE-RG)</w:t>
            </w:r>
          </w:p>
        </w:tc>
      </w:tr>
      <w:tr w:rsidR="00CE7EF5" w:rsidRPr="00BB7FA6" w14:paraId="0EBF625A" w14:textId="77777777" w:rsidTr="00E81B65">
        <w:trPr>
          <w:trHeight w:val="271"/>
        </w:trPr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54A9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Tarikh mula</w:t>
            </w:r>
          </w:p>
          <w:p w14:paraId="62F5D054" w14:textId="77777777" w:rsidR="00CE7EF5" w:rsidRPr="00BB7FA6" w:rsidRDefault="00CE7EF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Start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06CD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A99C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95EB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Tarikh tamat</w:t>
            </w:r>
          </w:p>
          <w:p w14:paraId="697646D0" w14:textId="77777777" w:rsidR="00CE7EF5" w:rsidRPr="00BB7FA6" w:rsidRDefault="00CE7EF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End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8FDF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56F2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4D3AA286" w14:textId="77777777" w:rsidTr="00E81B65">
        <w:trPr>
          <w:trHeight w:val="643"/>
        </w:trPr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C167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53047AC9" w14:textId="77777777" w:rsidR="00CE7EF5" w:rsidRPr="00BB7FA6" w:rsidRDefault="00CE7EF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Co-reseachers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6036" w14:textId="77777777" w:rsidR="00CE7EF5" w:rsidRPr="00BB7FA6" w:rsidRDefault="00CE7EF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E6BC" w14:textId="77777777" w:rsidR="00CE7EF5" w:rsidRPr="00BB7FA6" w:rsidRDefault="00CE7EF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CE7EF5" w:rsidRPr="00BB7FA6" w14:paraId="5347CD0B" w14:textId="77777777" w:rsidTr="00E81B65">
        <w:trPr>
          <w:trHeight w:val="657"/>
        </w:trPr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B8E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Tarikh lanjut tempoh 1</w:t>
            </w:r>
          </w:p>
          <w:p w14:paraId="221D1E5D" w14:textId="77777777" w:rsidR="00CE7EF5" w:rsidRPr="00BB7FA6" w:rsidRDefault="00CE7EF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9F37" w14:textId="77777777" w:rsidR="00CE7EF5" w:rsidRPr="00BB7FA6" w:rsidRDefault="00CE7EF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DB1F" w14:textId="77777777" w:rsidR="00CE7EF5" w:rsidRPr="00BB7FA6" w:rsidRDefault="00CE7EF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FB72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Tarikh lanjut tempoh 2</w:t>
            </w:r>
          </w:p>
          <w:p w14:paraId="78A70D51" w14:textId="77777777" w:rsidR="00CE7EF5" w:rsidRPr="00BB7FA6" w:rsidRDefault="00CE7EF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  <w:proofErr w:type="spellEnd"/>
            <w:r w:rsidRPr="00F97ECD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D283" w14:textId="77777777" w:rsidR="00CE7EF5" w:rsidRPr="00BB7FA6" w:rsidRDefault="00CE7EF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CF9E" w14:textId="77777777" w:rsidR="00CE7EF5" w:rsidRPr="00BB7FA6" w:rsidRDefault="00CE7EF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CE7EF5" w:rsidRPr="00BB7FA6" w14:paraId="0C1754F1" w14:textId="77777777" w:rsidTr="00E81B65">
        <w:trPr>
          <w:trHeight w:val="3500"/>
        </w:trPr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0786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Ringkasan eksekutif</w:t>
            </w:r>
          </w:p>
          <w:p w14:paraId="71376210" w14:textId="77777777" w:rsidR="00CE7EF5" w:rsidRPr="00F97ECD" w:rsidRDefault="00CE7EF5" w:rsidP="00E81B65">
            <w:pPr>
              <w:jc w:val="left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Executive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summary</w:t>
            </w:r>
            <w:proofErr w:type="spellEnd"/>
          </w:p>
          <w:p w14:paraId="74B9FD77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AF99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53AE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F44FE8C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4E60D83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E3CEEC3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2A08B14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40448BF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3678FFF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70BDD7C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D3CD28F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166A319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98BC654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24472F7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A58ADB1" w14:textId="27AF347B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77D09FC" w14:textId="62F4BDF8" w:rsidR="00994363" w:rsidRDefault="0099436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228C07D" w14:textId="77777777" w:rsidR="00994363" w:rsidRDefault="0099436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70C4DAC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E0C8863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1D9340D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4AEBAC1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E3F4479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C329EF0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D0833E1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EBB1EA5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B938CF5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6939E38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829B711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360D029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41E6539" w14:textId="77777777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D1E1B9E" w14:textId="1AC7579B" w:rsidR="00CE7EF5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C788749" w14:textId="66EADB47" w:rsidR="00994363" w:rsidRDefault="0099436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AEB1207" w14:textId="77777777" w:rsidR="00994363" w:rsidRDefault="0099436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716430E" w14:textId="77777777" w:rsidR="00CE7EF5" w:rsidRPr="00BB7FA6" w:rsidRDefault="00CE7EF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20F35EE3" w14:textId="77777777" w:rsidTr="00E81B65">
        <w:trPr>
          <w:trHeight w:val="178"/>
        </w:trPr>
        <w:tc>
          <w:tcPr>
            <w:tcW w:w="10377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2267C1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1891AF6E" w14:textId="77777777" w:rsidTr="00994363">
        <w:trPr>
          <w:trHeight w:val="629"/>
        </w:trPr>
        <w:tc>
          <w:tcPr>
            <w:tcW w:w="10377" w:type="dxa"/>
            <w:gridSpan w:val="13"/>
            <w:shd w:val="clear" w:color="auto" w:fill="000000"/>
          </w:tcPr>
          <w:p w14:paraId="338BE309" w14:textId="77777777" w:rsidR="00CE7EF5" w:rsidRPr="00BB7FA6" w:rsidRDefault="00CE7EF5">
            <w:pPr>
              <w:numPr>
                <w:ilvl w:val="0"/>
                <w:numId w:val="3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BB7FA6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lastRenderedPageBreak/>
              <w:t xml:space="preserve">PERUBAHAN CARTA PERBATUAN BERDASARKAN LANJUT TEMPOH </w:t>
            </w:r>
            <w:r w:rsidRPr="00BB7FA6">
              <w:rPr>
                <w:rFonts w:cs="Arial"/>
                <w:b/>
                <w:sz w:val="24"/>
                <w:szCs w:val="24"/>
                <w:lang w:val="ms-MY"/>
              </w:rPr>
              <w:t xml:space="preserve">| </w:t>
            </w:r>
            <w:r w:rsidRPr="00BB7FA6">
              <w:rPr>
                <w:rFonts w:cs="Arial"/>
                <w:b/>
                <w:i/>
                <w:iCs/>
                <w:color w:val="FFFFFF"/>
                <w:sz w:val="24"/>
                <w:szCs w:val="24"/>
                <w:lang w:val="ms-MY"/>
              </w:rPr>
              <w:t>REVISED MILESTONES</w:t>
            </w:r>
            <w:r w:rsidRPr="00BB7FA6">
              <w:rPr>
                <w:rFonts w:cs="Arial"/>
                <w:color w:val="FFFFFF"/>
                <w:sz w:val="24"/>
                <w:szCs w:val="24"/>
                <w:lang w:val="ms-MY"/>
              </w:rPr>
              <w:t xml:space="preserve"> </w:t>
            </w:r>
            <w:r w:rsidRPr="00BB7FA6">
              <w:rPr>
                <w:rFonts w:cs="Arial"/>
                <w:b/>
                <w:bCs/>
                <w:i/>
                <w:iCs/>
                <w:color w:val="FFFFFF"/>
                <w:sz w:val="24"/>
                <w:szCs w:val="24"/>
                <w:lang w:val="ms-MY"/>
              </w:rPr>
              <w:t>BASED ON EXTENSION OF TIME</w:t>
            </w:r>
          </w:p>
        </w:tc>
      </w:tr>
      <w:tr w:rsidR="00CE7EF5" w:rsidRPr="00BB7FA6" w14:paraId="37352719" w14:textId="77777777" w:rsidTr="00E81B65">
        <w:trPr>
          <w:trHeight w:val="136"/>
        </w:trPr>
        <w:tc>
          <w:tcPr>
            <w:tcW w:w="10377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803DCAA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46D39967" w14:textId="77777777" w:rsidTr="00E81B65">
        <w:trPr>
          <w:trHeight w:val="633"/>
        </w:trPr>
        <w:tc>
          <w:tcPr>
            <w:tcW w:w="10377" w:type="dxa"/>
            <w:gridSpan w:val="13"/>
            <w:shd w:val="clear" w:color="auto" w:fill="auto"/>
          </w:tcPr>
          <w:p w14:paraId="0D29AC8C" w14:textId="77777777" w:rsidR="00CE7EF5" w:rsidRPr="00BB7FA6" w:rsidRDefault="00CE7EF5">
            <w:pPr>
              <w:pStyle w:val="ListParagraph"/>
              <w:numPr>
                <w:ilvl w:val="0"/>
                <w:numId w:val="1"/>
              </w:numPr>
              <w:ind w:left="347" w:hanging="271"/>
              <w:jc w:val="left"/>
              <w:rPr>
                <w:rFonts w:cs="Arial"/>
                <w:b/>
                <w:bCs/>
                <w:sz w:val="21"/>
                <w:szCs w:val="21"/>
                <w:lang w:val="ms-MY"/>
              </w:rPr>
            </w:pPr>
            <w:r w:rsidRPr="00BB7FA6">
              <w:rPr>
                <w:rFonts w:cs="Arial"/>
                <w:b/>
                <w:bCs/>
                <w:sz w:val="21"/>
                <w:szCs w:val="21"/>
                <w:lang w:val="ms-MY"/>
              </w:rPr>
              <w:t>Carta Perbatuan Yang Asal (Mengambil kira lanjut tempoh)</w:t>
            </w:r>
          </w:p>
          <w:p w14:paraId="12CD2EC2" w14:textId="77777777" w:rsidR="00CE7EF5" w:rsidRPr="00F97ECD" w:rsidRDefault="00CE7EF5">
            <w:pPr>
              <w:pStyle w:val="ListParagraph"/>
              <w:numPr>
                <w:ilvl w:val="0"/>
                <w:numId w:val="2"/>
              </w:numPr>
              <w:ind w:left="347" w:hanging="271"/>
              <w:jc w:val="left"/>
              <w:rPr>
                <w:rFonts w:cs="Arial"/>
                <w:i/>
                <w:sz w:val="18"/>
                <w:szCs w:val="18"/>
                <w:lang w:val="ms-MY"/>
              </w:rPr>
            </w:pPr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Original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Milestone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(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Include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Extension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of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Time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)</w:t>
            </w:r>
          </w:p>
          <w:p w14:paraId="64878F48" w14:textId="77777777" w:rsidR="00CE7EF5" w:rsidRPr="00BB7FA6" w:rsidRDefault="00CE7EF5" w:rsidP="00E81B65">
            <w:pPr>
              <w:rPr>
                <w:rFonts w:cs="Arial"/>
                <w:i/>
                <w:sz w:val="21"/>
                <w:szCs w:val="21"/>
                <w:lang w:val="ms-MY"/>
              </w:rPr>
            </w:pPr>
          </w:p>
          <w:tbl>
            <w:tblPr>
              <w:tblW w:w="10228" w:type="dxa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2898"/>
              <w:gridCol w:w="1605"/>
              <w:gridCol w:w="1605"/>
              <w:gridCol w:w="1605"/>
              <w:gridCol w:w="1930"/>
            </w:tblGrid>
            <w:tr w:rsidR="00CE7EF5" w:rsidRPr="00BB7FA6" w14:paraId="2310ADF4" w14:textId="77777777" w:rsidTr="00E81B65">
              <w:trPr>
                <w:trHeight w:val="9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F90AFF2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No.</w:t>
                  </w:r>
                </w:p>
              </w:tc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2CBABB3F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Milestones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12AE1BAF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Original %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Contribution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to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the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Project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Completion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C68BA1A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Revise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%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Contribution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to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the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Project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Completion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18B853C2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Expected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14:paraId="72720AEC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Start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Date</w:t>
                  </w:r>
                  <w:proofErr w:type="spellEnd"/>
                </w:p>
                <w:p w14:paraId="1C19EA96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(DD/MM/YY)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294930DE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Expected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14:paraId="77E48D36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End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Date</w:t>
                  </w:r>
                  <w:proofErr w:type="spellEnd"/>
                </w:p>
                <w:p w14:paraId="160A4549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(DD/MM/YY)</w:t>
                  </w:r>
                </w:p>
              </w:tc>
            </w:tr>
            <w:tr w:rsidR="00CE7EF5" w:rsidRPr="00BB7FA6" w14:paraId="172EA272" w14:textId="77777777" w:rsidTr="00E81B65">
              <w:trPr>
                <w:trHeight w:val="9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E3877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1.</w:t>
                  </w:r>
                </w:p>
              </w:tc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F90A5E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0F8984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B9733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437F3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633680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080A6310" w14:textId="77777777" w:rsidTr="00E81B65">
              <w:trPr>
                <w:trHeight w:val="9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AB000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2.</w:t>
                  </w:r>
                </w:p>
              </w:tc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EDFDE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F28D5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E3D69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6AA4D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03EEA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642094A1" w14:textId="77777777" w:rsidTr="00E81B65">
              <w:trPr>
                <w:trHeight w:val="9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71E4E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3.</w:t>
                  </w:r>
                </w:p>
              </w:tc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24060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C5287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6F2F8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3B331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E20E5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1CD3E6E4" w14:textId="77777777" w:rsidTr="00E81B65">
              <w:trPr>
                <w:trHeight w:val="9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2E178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4.</w:t>
                  </w:r>
                </w:p>
              </w:tc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09189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BFF8C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78256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00D55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C6BE4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6EB5AB20" w14:textId="77777777" w:rsidTr="00E81B65">
              <w:trPr>
                <w:trHeight w:val="9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D833C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5.</w:t>
                  </w:r>
                </w:p>
              </w:tc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05670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0BEA9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F272B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E8B49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27A96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1962CE46" w14:textId="77777777" w:rsidTr="00E81B65">
              <w:trPr>
                <w:trHeight w:val="9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2D446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6.</w:t>
                  </w:r>
                </w:p>
              </w:tc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65FC4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4AFFA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FF87E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CB81E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00F2C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7824F560" w14:textId="77777777" w:rsidTr="00E81B65">
              <w:trPr>
                <w:trHeight w:val="95"/>
              </w:trPr>
              <w:tc>
                <w:tcPr>
                  <w:tcW w:w="3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00B3F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TOTAL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C7C73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100%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F3EB1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24E4C9F8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14:paraId="3CE64C40" w14:textId="77777777" w:rsidR="00CE7EF5" w:rsidRPr="00BB7FA6" w:rsidRDefault="00CE7EF5">
            <w:pPr>
              <w:pStyle w:val="ListParagraph"/>
              <w:numPr>
                <w:ilvl w:val="0"/>
                <w:numId w:val="2"/>
              </w:numPr>
              <w:ind w:left="347" w:hanging="129"/>
              <w:jc w:val="left"/>
              <w:rPr>
                <w:rFonts w:cs="Arial"/>
                <w:b/>
                <w:bCs/>
                <w:sz w:val="21"/>
                <w:szCs w:val="21"/>
                <w:lang w:val="ms-MY"/>
              </w:rPr>
            </w:pPr>
            <w:r w:rsidRPr="00BB7FA6">
              <w:rPr>
                <w:rFonts w:cs="Arial"/>
                <w:b/>
                <w:bCs/>
                <w:sz w:val="21"/>
                <w:szCs w:val="21"/>
                <w:lang w:val="ms-MY"/>
              </w:rPr>
              <w:t>Perubahan Carta Perbatuan Berdasarkan Lanjut Tempoh</w:t>
            </w:r>
          </w:p>
          <w:p w14:paraId="6A080E23" w14:textId="77777777" w:rsidR="00CE7EF5" w:rsidRPr="00F97ECD" w:rsidRDefault="00CE7EF5">
            <w:pPr>
              <w:pStyle w:val="ListParagraph"/>
              <w:numPr>
                <w:ilvl w:val="0"/>
                <w:numId w:val="2"/>
              </w:numPr>
              <w:ind w:left="347" w:hanging="129"/>
              <w:jc w:val="left"/>
              <w:rPr>
                <w:rFonts w:cs="Arial"/>
                <w:i/>
                <w:sz w:val="18"/>
                <w:szCs w:val="18"/>
                <w:lang w:val="ms-MY"/>
              </w:rPr>
            </w:pPr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New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Suggested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Milestone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(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Include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Extension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of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Time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)</w:t>
            </w:r>
          </w:p>
          <w:p w14:paraId="52133B37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08D6D7FA" w14:textId="77777777" w:rsidTr="00E81B65">
        <w:trPr>
          <w:trHeight w:val="178"/>
        </w:trPr>
        <w:tc>
          <w:tcPr>
            <w:tcW w:w="10377" w:type="dxa"/>
            <w:gridSpan w:val="13"/>
            <w:tcBorders>
              <w:bottom w:val="nil"/>
            </w:tcBorders>
            <w:shd w:val="clear" w:color="auto" w:fill="auto"/>
          </w:tcPr>
          <w:tbl>
            <w:tblPr>
              <w:tblW w:w="10248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2904"/>
              <w:gridCol w:w="1608"/>
              <w:gridCol w:w="1608"/>
              <w:gridCol w:w="1608"/>
              <w:gridCol w:w="1934"/>
            </w:tblGrid>
            <w:tr w:rsidR="00CE7EF5" w:rsidRPr="00BB7FA6" w14:paraId="28171233" w14:textId="77777777" w:rsidTr="00E81B65">
              <w:trPr>
                <w:trHeight w:val="9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EB0D7E3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bookmarkStart w:id="1" w:name="_Hlk93784576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No.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215706A5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Milestones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22A69FFD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Original %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Contribution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to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the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Project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Completion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6D5481A7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Revise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%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Contribution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to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the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Project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Completion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5DFECE37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Expected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14:paraId="1339F936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Start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Date</w:t>
                  </w:r>
                  <w:proofErr w:type="spellEnd"/>
                </w:p>
                <w:p w14:paraId="321A4F4E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(DD/MM/YY)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6613023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Expected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14:paraId="49808F86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End</w:t>
                  </w:r>
                  <w:proofErr w:type="spellEnd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Date</w:t>
                  </w:r>
                  <w:proofErr w:type="spellEnd"/>
                </w:p>
                <w:p w14:paraId="640ED53B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(DD/MM/YY)</w:t>
                  </w:r>
                </w:p>
              </w:tc>
            </w:tr>
            <w:tr w:rsidR="00CE7EF5" w:rsidRPr="00BB7FA6" w14:paraId="2CF56E02" w14:textId="77777777" w:rsidTr="00E81B65">
              <w:trPr>
                <w:trHeight w:val="9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1F93C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1.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329F1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CF6C3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38C7B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1050D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BB0AC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0463AF35" w14:textId="77777777" w:rsidTr="00E81B65">
              <w:trPr>
                <w:trHeight w:val="9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A0D0E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2.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3B31E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B685C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F389C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2B926F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DA8DB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1EAD6273" w14:textId="77777777" w:rsidTr="00E81B65">
              <w:trPr>
                <w:trHeight w:val="9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4528F7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3.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18C16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7E150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B922E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3B991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2B4C3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5372C576" w14:textId="77777777" w:rsidTr="00E81B65">
              <w:trPr>
                <w:trHeight w:val="9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6A5CC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4.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38304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5E653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1EEFE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A7565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06658E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6FC00B6E" w14:textId="77777777" w:rsidTr="00E81B65">
              <w:trPr>
                <w:trHeight w:val="9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E27A4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5.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3AE5F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54CA6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A69DA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B9940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309EA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04A840E1" w14:textId="77777777" w:rsidTr="00E81B65">
              <w:trPr>
                <w:trHeight w:val="9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3685B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6.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474C65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A704C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2D086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69860" w14:textId="77777777" w:rsidR="00CE7EF5" w:rsidRPr="00BB7FA6" w:rsidRDefault="00CE7EF5" w:rsidP="00E81B65">
                  <w:pPr>
                    <w:rPr>
                      <w:rFonts w:cs="Arial"/>
                      <w:lang w:val="ms-MY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0505F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CE7EF5" w:rsidRPr="00BB7FA6" w14:paraId="31CBD2F3" w14:textId="77777777" w:rsidTr="00E81B65">
              <w:trPr>
                <w:trHeight w:val="93"/>
              </w:trPr>
              <w:tc>
                <w:tcPr>
                  <w:tcW w:w="3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DAE96" w14:textId="77777777" w:rsidR="00CE7EF5" w:rsidRPr="00BB7FA6" w:rsidRDefault="00CE7EF5" w:rsidP="00E81B65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b/>
                      <w:bCs/>
                      <w:sz w:val="20"/>
                      <w:szCs w:val="20"/>
                      <w:lang w:val="ms-MY"/>
                    </w:rPr>
                    <w:t>TOTAL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F88D4" w14:textId="77777777" w:rsidR="00CE7EF5" w:rsidRPr="00BB7FA6" w:rsidRDefault="00CE7EF5" w:rsidP="00E81B65">
                  <w:pPr>
                    <w:rPr>
                      <w:rFonts w:cs="Arial"/>
                      <w:sz w:val="20"/>
                      <w:szCs w:val="20"/>
                      <w:lang w:val="ms-MY"/>
                    </w:rPr>
                  </w:pPr>
                  <w:r w:rsidRPr="00BB7FA6">
                    <w:rPr>
                      <w:rFonts w:cs="Arial"/>
                      <w:sz w:val="20"/>
                      <w:szCs w:val="20"/>
                      <w:lang w:val="ms-MY"/>
                    </w:rPr>
                    <w:t>100%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13323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27B3A4F3" w14:textId="77777777" w:rsidR="00CE7EF5" w:rsidRPr="00BB7FA6" w:rsidRDefault="00CE7EF5" w:rsidP="00E81B65">
                  <w:pPr>
                    <w:rPr>
                      <w:rFonts w:cs="Arial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14:paraId="7368717E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6A848EAB" w14:textId="77777777" w:rsidTr="00E81B65">
        <w:trPr>
          <w:gridBefore w:val="1"/>
          <w:wBefore w:w="171" w:type="dxa"/>
          <w:trHeight w:val="119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4632" w14:textId="77777777" w:rsidR="00CE7EF5" w:rsidRPr="00BB7FA6" w:rsidRDefault="00CE7EF5" w:rsidP="00E81B65">
            <w:pPr>
              <w:jc w:val="left"/>
              <w:rPr>
                <w:b/>
                <w:bCs/>
                <w:sz w:val="20"/>
                <w:szCs w:val="20"/>
                <w:lang w:val="ms-MY"/>
              </w:rPr>
            </w:pPr>
            <w:r w:rsidRPr="00BB7FA6">
              <w:rPr>
                <w:b/>
                <w:bCs/>
                <w:sz w:val="20"/>
                <w:szCs w:val="20"/>
                <w:lang w:val="ms-MY"/>
              </w:rPr>
              <w:t>Justifikasi pindaan carta perbatuan:</w:t>
            </w:r>
          </w:p>
          <w:p w14:paraId="6519C4BA" w14:textId="77777777" w:rsidR="00CE7EF5" w:rsidRPr="00BB7FA6" w:rsidRDefault="00CE7EF5" w:rsidP="00E81B65">
            <w:pPr>
              <w:jc w:val="left"/>
              <w:rPr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i/>
                <w:iCs/>
                <w:sz w:val="18"/>
                <w:szCs w:val="18"/>
                <w:lang w:val="ms-MY"/>
              </w:rPr>
              <w:t>Justification</w:t>
            </w:r>
            <w:proofErr w:type="spellEnd"/>
            <w:r w:rsidRPr="00F97ECD">
              <w:rPr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i/>
                <w:iCs/>
                <w:sz w:val="18"/>
                <w:szCs w:val="18"/>
                <w:lang w:val="ms-MY"/>
              </w:rPr>
              <w:t>for</w:t>
            </w:r>
            <w:proofErr w:type="spellEnd"/>
            <w:r w:rsidRPr="00F97ECD">
              <w:rPr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i/>
                <w:iCs/>
                <w:sz w:val="18"/>
                <w:szCs w:val="18"/>
                <w:lang w:val="ms-MY"/>
              </w:rPr>
              <w:t>revise</w:t>
            </w:r>
            <w:proofErr w:type="spellEnd"/>
            <w:r w:rsidRPr="00F97ECD">
              <w:rPr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i/>
                <w:iCs/>
                <w:sz w:val="18"/>
                <w:szCs w:val="18"/>
                <w:lang w:val="ms-MY"/>
              </w:rPr>
              <w:t>milestone</w:t>
            </w:r>
            <w:proofErr w:type="spellEnd"/>
            <w:r w:rsidRPr="00F97ECD">
              <w:rPr>
                <w:i/>
                <w:iCs/>
                <w:sz w:val="18"/>
                <w:szCs w:val="18"/>
                <w:lang w:val="ms-MY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083C" w14:textId="77777777" w:rsidR="00CE7EF5" w:rsidRPr="00BB7FA6" w:rsidRDefault="00CE7EF5" w:rsidP="00E81B65">
            <w:pPr>
              <w:rPr>
                <w:sz w:val="20"/>
                <w:szCs w:val="20"/>
                <w:lang w:val="ms-MY"/>
              </w:rPr>
            </w:pPr>
            <w:r w:rsidRPr="00BB7FA6">
              <w:rPr>
                <w:sz w:val="20"/>
                <w:szCs w:val="20"/>
                <w:lang w:val="ms-MY"/>
              </w:rPr>
              <w:t>:</w:t>
            </w:r>
          </w:p>
          <w:p w14:paraId="2B51B885" w14:textId="77777777" w:rsidR="00CE7EF5" w:rsidRPr="00BB7FA6" w:rsidRDefault="00CE7EF5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6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8E2B" w14:textId="77777777" w:rsidR="00CE7EF5" w:rsidRPr="00BB7FA6" w:rsidRDefault="00CE7EF5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2D4A1BA2" w14:textId="77777777" w:rsidR="00CE7EF5" w:rsidRDefault="00CE7EF5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624064F7" w14:textId="77777777" w:rsidR="00994363" w:rsidRDefault="00994363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30C6394D" w14:textId="77777777" w:rsidR="00994363" w:rsidRDefault="00994363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3CED4FAD" w14:textId="77777777" w:rsidR="00994363" w:rsidRDefault="00994363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30A6B062" w14:textId="77777777" w:rsidR="00994363" w:rsidRDefault="00994363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1B78CA6B" w14:textId="77777777" w:rsidR="00994363" w:rsidRDefault="00994363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70FB0F3D" w14:textId="05C96D75" w:rsidR="00994363" w:rsidRPr="00BB7FA6" w:rsidRDefault="00994363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</w:tc>
      </w:tr>
      <w:tr w:rsidR="00CE7EF5" w:rsidRPr="00BB7FA6" w14:paraId="232CF273" w14:textId="77777777" w:rsidTr="00E81B65">
        <w:trPr>
          <w:trHeight w:val="148"/>
        </w:trPr>
        <w:tc>
          <w:tcPr>
            <w:tcW w:w="10377" w:type="dxa"/>
            <w:gridSpan w:val="13"/>
            <w:shd w:val="clear" w:color="auto" w:fill="auto"/>
          </w:tcPr>
          <w:p w14:paraId="7A622B88" w14:textId="22324D73" w:rsidR="00994363" w:rsidRPr="00BB7FA6" w:rsidRDefault="00994363" w:rsidP="00E81B65">
            <w:pPr>
              <w:ind w:left="360"/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CE7EF5" w:rsidRPr="00BB7FA6" w14:paraId="440AC5C4" w14:textId="77777777" w:rsidTr="00E81B65">
        <w:trPr>
          <w:trHeight w:val="148"/>
        </w:trPr>
        <w:tc>
          <w:tcPr>
            <w:tcW w:w="10377" w:type="dxa"/>
            <w:gridSpan w:val="13"/>
            <w:shd w:val="clear" w:color="auto" w:fill="000000"/>
          </w:tcPr>
          <w:p w14:paraId="0E5DEAF1" w14:textId="77777777" w:rsidR="00CE7EF5" w:rsidRPr="00BB7FA6" w:rsidRDefault="00CE7EF5">
            <w:pPr>
              <w:numPr>
                <w:ilvl w:val="0"/>
                <w:numId w:val="3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BB7FA6">
              <w:rPr>
                <w:rFonts w:cs="Arial"/>
                <w:b/>
                <w:sz w:val="24"/>
                <w:szCs w:val="24"/>
                <w:lang w:val="ms-MY"/>
              </w:rPr>
              <w:t xml:space="preserve">PENGESAHAN KETUA PROJEK | </w:t>
            </w:r>
            <w:r w:rsidRPr="00BB7FA6">
              <w:rPr>
                <w:rFonts w:cs="Arial"/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CE7EF5" w:rsidRPr="00BB7FA6" w14:paraId="16AA31BA" w14:textId="77777777" w:rsidTr="00E81B65">
        <w:trPr>
          <w:trHeight w:val="136"/>
        </w:trPr>
        <w:tc>
          <w:tcPr>
            <w:tcW w:w="1037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1BC1A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bookmarkEnd w:id="1"/>
      <w:tr w:rsidR="00CE7EF5" w:rsidRPr="00BB7FA6" w14:paraId="7568340B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377" w:type="dxa"/>
            <w:gridSpan w:val="13"/>
            <w:shd w:val="clear" w:color="auto" w:fill="auto"/>
          </w:tcPr>
          <w:p w14:paraId="1A425EDA" w14:textId="77777777" w:rsidR="00CE7EF5" w:rsidRPr="00BB7FA6" w:rsidRDefault="00CE7EF5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7F3D8019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I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declare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that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purpose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for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above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project</w:t>
            </w:r>
            <w:proofErr w:type="spellEnd"/>
          </w:p>
        </w:tc>
      </w:tr>
      <w:tr w:rsidR="00CE7EF5" w:rsidRPr="00BB7FA6" w14:paraId="17AA81C8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5096" w:type="dxa"/>
            <w:gridSpan w:val="7"/>
            <w:shd w:val="clear" w:color="auto" w:fill="auto"/>
          </w:tcPr>
          <w:p w14:paraId="39A178AA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29EF68A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764CB60" w14:textId="03FA2518" w:rsidR="00CE7EF5" w:rsidRDefault="00CE7EF5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E6DC25E" w14:textId="43C64FEA" w:rsidR="00994363" w:rsidRDefault="00994363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9F48D97" w14:textId="77777777" w:rsidR="00994363" w:rsidRPr="00BB7FA6" w:rsidRDefault="00994363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0DAE10A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47F83232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1B09D51A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096" w:type="dxa"/>
            <w:gridSpan w:val="7"/>
            <w:shd w:val="clear" w:color="auto" w:fill="auto"/>
          </w:tcPr>
          <w:p w14:paraId="0341926D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059B1EFE" w14:textId="77777777" w:rsidR="00CE7EF5" w:rsidRPr="00F97ECD" w:rsidRDefault="00CE7EF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2B009D04" w14:textId="77777777" w:rsidR="00CE7EF5" w:rsidRPr="00BB7FA6" w:rsidRDefault="00CE7EF5" w:rsidP="00E81B65">
            <w:pPr>
              <w:jc w:val="both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51946966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459C5F89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tr w:rsidR="00CE7EF5" w:rsidRPr="00BB7FA6" w14:paraId="68CDBB81" w14:textId="77777777" w:rsidTr="00E81B65">
        <w:trPr>
          <w:trHeight w:val="148"/>
        </w:trPr>
        <w:tc>
          <w:tcPr>
            <w:tcW w:w="10377" w:type="dxa"/>
            <w:gridSpan w:val="13"/>
            <w:shd w:val="clear" w:color="auto" w:fill="000000"/>
          </w:tcPr>
          <w:p w14:paraId="1CBF0FCC" w14:textId="77777777" w:rsidR="00CE7EF5" w:rsidRPr="00BB7FA6" w:rsidRDefault="00CE7EF5">
            <w:pPr>
              <w:numPr>
                <w:ilvl w:val="0"/>
                <w:numId w:val="3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BB7FA6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 xml:space="preserve">PERAKUAN </w:t>
            </w: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>TIMBALAN KETUA PTJ (FAKULTI/INSTITUT) |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ENDORSEMENT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BY DEPUTY HEAD OF PTJ (FACULTY/INSTITUTE)</w:t>
            </w:r>
          </w:p>
        </w:tc>
      </w:tr>
      <w:tr w:rsidR="00CE7EF5" w:rsidRPr="00BB7FA6" w14:paraId="73455A61" w14:textId="77777777" w:rsidTr="00E81B65">
        <w:trPr>
          <w:trHeight w:val="136"/>
        </w:trPr>
        <w:tc>
          <w:tcPr>
            <w:tcW w:w="1037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F3F1F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03FEEF5F" w14:textId="77777777" w:rsidTr="00E81B65">
        <w:trPr>
          <w:trHeight w:val="136"/>
        </w:trPr>
        <w:tc>
          <w:tcPr>
            <w:tcW w:w="1037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3E70" w14:textId="77777777" w:rsidR="00CE7EF5" w:rsidRPr="00BB7FA6" w:rsidRDefault="00CE7EF5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bCs/>
                <w:sz w:val="20"/>
                <w:szCs w:val="20"/>
                <w:lang w:val="ms-MY"/>
              </w:rPr>
              <w:t>Saya menyokong dan memperakukan laporan ini</w:t>
            </w:r>
          </w:p>
          <w:p w14:paraId="65CD2A9F" w14:textId="77777777" w:rsidR="00CE7EF5" w:rsidRPr="00F97ECD" w:rsidRDefault="00CE7EF5" w:rsidP="00E81B65">
            <w:pPr>
              <w:jc w:val="both"/>
              <w:rPr>
                <w:rFonts w:cs="Arial"/>
                <w:iCs/>
                <w:sz w:val="18"/>
                <w:szCs w:val="18"/>
                <w:lang w:val="ms-MY"/>
              </w:rPr>
            </w:pPr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I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recommend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agree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with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report</w:t>
            </w:r>
            <w:proofErr w:type="spellEnd"/>
          </w:p>
          <w:p w14:paraId="0AE91119" w14:textId="77777777" w:rsidR="00CE7EF5" w:rsidRPr="00BB7FA6" w:rsidRDefault="00CE7EF5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2A419ECF" w14:textId="77777777" w:rsidR="00CE7EF5" w:rsidRPr="00BB7FA6" w:rsidRDefault="00CE7EF5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327643EA" w14:textId="77777777" w:rsidR="00CE7EF5" w:rsidRPr="00F97ECD" w:rsidRDefault="00CE7EF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Comment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:</w:t>
            </w:r>
          </w:p>
          <w:p w14:paraId="7E18443E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4E81AE8F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5096" w:type="dxa"/>
            <w:gridSpan w:val="7"/>
            <w:shd w:val="clear" w:color="auto" w:fill="auto"/>
          </w:tcPr>
          <w:p w14:paraId="6631B1E7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B82D312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4E81F73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80B444F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43487A1E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06898C95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5096" w:type="dxa"/>
            <w:gridSpan w:val="7"/>
            <w:shd w:val="clear" w:color="auto" w:fill="auto"/>
          </w:tcPr>
          <w:p w14:paraId="60127FBC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40BB3CB1" w14:textId="77777777" w:rsidR="00CE7EF5" w:rsidRPr="00F97ECD" w:rsidRDefault="00CE7EF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6A1433A1" w14:textId="77777777" w:rsidR="00CE7EF5" w:rsidRPr="00BB7FA6" w:rsidRDefault="00CE7EF5" w:rsidP="00E81B65">
            <w:pPr>
              <w:jc w:val="both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240DA5D2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3A9F2635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tr w:rsidR="00CE7EF5" w:rsidRPr="00BB7FA6" w14:paraId="4EDD64FA" w14:textId="77777777" w:rsidTr="00E81B65">
        <w:trPr>
          <w:trHeight w:val="148"/>
        </w:trPr>
        <w:tc>
          <w:tcPr>
            <w:tcW w:w="10377" w:type="dxa"/>
            <w:gridSpan w:val="13"/>
            <w:shd w:val="clear" w:color="auto" w:fill="000000"/>
          </w:tcPr>
          <w:p w14:paraId="65E2F4FC" w14:textId="77777777" w:rsidR="00CE7EF5" w:rsidRPr="00BB7FA6" w:rsidRDefault="00CE7EF5">
            <w:pPr>
              <w:numPr>
                <w:ilvl w:val="0"/>
                <w:numId w:val="3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BB7FA6">
              <w:rPr>
                <w:rFonts w:cs="Arial"/>
                <w:b/>
                <w:sz w:val="24"/>
                <w:szCs w:val="24"/>
                <w:lang w:val="ms-MY"/>
              </w:rPr>
              <w:t xml:space="preserve">KEGUNAAN PPP SAHAJA | </w:t>
            </w:r>
            <w:r>
              <w:rPr>
                <w:rFonts w:cs="Arial"/>
                <w:b/>
                <w:sz w:val="24"/>
                <w:szCs w:val="24"/>
                <w:lang w:val="ms-MY"/>
              </w:rPr>
              <w:t>RMO</w:t>
            </w:r>
            <w:r w:rsidRPr="00BB7FA6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OFFICE USE ONLY</w:t>
            </w:r>
          </w:p>
        </w:tc>
      </w:tr>
      <w:tr w:rsidR="00CE7EF5" w:rsidRPr="0070324B" w14:paraId="065378CF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0377" w:type="dxa"/>
            <w:gridSpan w:val="13"/>
            <w:shd w:val="clear" w:color="auto" w:fill="auto"/>
          </w:tcPr>
          <w:p w14:paraId="1E77A736" w14:textId="77777777" w:rsidR="00CE7EF5" w:rsidRPr="008C04EE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 xml:space="preserve">Laporan ini adalah *diterima/tidak diterima  </w:t>
            </w:r>
          </w:p>
          <w:p w14:paraId="6F5674AB" w14:textId="77777777" w:rsidR="00CE7EF5" w:rsidRPr="00F97ECD" w:rsidRDefault="00CE7EF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report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is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*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accepted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/not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accepted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</w:p>
          <w:p w14:paraId="62C6AAD9" w14:textId="77777777" w:rsidR="00CE7EF5" w:rsidRPr="008C04EE" w:rsidRDefault="00CE7EF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  <w:p w14:paraId="7A9521DE" w14:textId="77777777" w:rsidR="00CE7EF5" w:rsidRPr="008C04EE" w:rsidRDefault="00CE7EF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</w:p>
          <w:p w14:paraId="46413616" w14:textId="77777777" w:rsidR="00CE7EF5" w:rsidRPr="008C04EE" w:rsidRDefault="00CE7EF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4EC4CE52" w14:textId="77777777" w:rsidR="00CE7EF5" w:rsidRPr="00F97ECD" w:rsidRDefault="00CE7EF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Comment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:</w:t>
            </w:r>
          </w:p>
          <w:p w14:paraId="6F2C01F1" w14:textId="77777777" w:rsidR="00CE7EF5" w:rsidRPr="00BB7FA6" w:rsidRDefault="00CE7EF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</w:tc>
      </w:tr>
      <w:tr w:rsidR="00CE7EF5" w:rsidRPr="0070324B" w14:paraId="784C53B9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096" w:type="dxa"/>
            <w:gridSpan w:val="7"/>
            <w:shd w:val="clear" w:color="auto" w:fill="auto"/>
          </w:tcPr>
          <w:p w14:paraId="4B4E5339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16DB8A20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F4EADFC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8759DE0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233661A2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CE7EF5" w:rsidRPr="00BB7FA6" w14:paraId="4536015B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096" w:type="dxa"/>
            <w:gridSpan w:val="7"/>
            <w:shd w:val="clear" w:color="auto" w:fill="auto"/>
          </w:tcPr>
          <w:p w14:paraId="2334D22D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3C6FC677" w14:textId="77777777" w:rsidR="00CE7EF5" w:rsidRPr="00F97ECD" w:rsidRDefault="00CE7EF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271D8CF6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33B58904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56563B83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tr w:rsidR="00CE7EF5" w:rsidRPr="00BB7FA6" w14:paraId="597965C8" w14:textId="77777777" w:rsidTr="00E81B65">
        <w:trPr>
          <w:trHeight w:val="136"/>
        </w:trPr>
        <w:tc>
          <w:tcPr>
            <w:tcW w:w="10377" w:type="dxa"/>
            <w:gridSpan w:val="13"/>
            <w:shd w:val="clear" w:color="auto" w:fill="auto"/>
          </w:tcPr>
          <w:p w14:paraId="43DEE80F" w14:textId="77777777" w:rsidR="00CE7EF5" w:rsidRPr="00BB7FA6" w:rsidRDefault="00CE7EF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CE7EF5" w:rsidRPr="00BB7FA6" w14:paraId="13AC636B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10377" w:type="dxa"/>
            <w:gridSpan w:val="13"/>
            <w:tcBorders>
              <w:top w:val="nil"/>
            </w:tcBorders>
            <w:shd w:val="clear" w:color="auto" w:fill="000000"/>
          </w:tcPr>
          <w:p w14:paraId="21429DCC" w14:textId="77777777" w:rsidR="00CE7EF5" w:rsidRPr="00BB7FA6" w:rsidRDefault="00CE7EF5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C21112">
              <w:rPr>
                <w:rFonts w:cs="Arial"/>
                <w:b/>
                <w:sz w:val="24"/>
                <w:szCs w:val="24"/>
                <w:lang w:val="ms-MY"/>
              </w:rPr>
              <w:t xml:space="preserve">KEPUTUSAN PENGARAH PPP | </w:t>
            </w:r>
            <w:r w:rsidRPr="00C21112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DECISION BY DIRECTOR OF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RMO</w:t>
            </w:r>
          </w:p>
        </w:tc>
      </w:tr>
      <w:tr w:rsidR="00CE7EF5" w:rsidRPr="00BB7FA6" w14:paraId="38710CE6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0377" w:type="dxa"/>
            <w:gridSpan w:val="13"/>
            <w:shd w:val="clear" w:color="auto" w:fill="auto"/>
          </w:tcPr>
          <w:p w14:paraId="576EBE36" w14:textId="77777777" w:rsidR="00CE7EF5" w:rsidRPr="00BB7FA6" w:rsidRDefault="00CE7EF5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Permohonan </w:t>
            </w:r>
            <w:r>
              <w:rPr>
                <w:rFonts w:cs="Arial"/>
                <w:b/>
                <w:bCs/>
                <w:sz w:val="20"/>
                <w:szCs w:val="20"/>
                <w:lang w:val="ms-MY"/>
              </w:rPr>
              <w:t>pindaan carta perbatuan</w:t>
            </w:r>
            <w:r w:rsidRPr="00BB7FA6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 penyelidikan (Sila tanda ‘X’ di dalam kotak yang bersesuaian)</w:t>
            </w:r>
          </w:p>
          <w:p w14:paraId="4E83FC40" w14:textId="77777777" w:rsidR="00CE7EF5" w:rsidRPr="00BB7FA6" w:rsidRDefault="00CE7EF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application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of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the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revise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milestone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(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please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mark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‘X’ in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an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appropriate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box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)</w:t>
            </w:r>
          </w:p>
        </w:tc>
      </w:tr>
      <w:tr w:rsidR="00CE7EF5" w:rsidRPr="00BB7FA6" w14:paraId="20BE4C8F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705" w:type="dxa"/>
            <w:gridSpan w:val="2"/>
            <w:shd w:val="clear" w:color="auto" w:fill="auto"/>
          </w:tcPr>
          <w:p w14:paraId="6408B1BD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3C9785DD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672" w:type="dxa"/>
            <w:gridSpan w:val="11"/>
            <w:shd w:val="clear" w:color="auto" w:fill="auto"/>
          </w:tcPr>
          <w:p w14:paraId="1BF73FD6" w14:textId="77777777" w:rsidR="00CE7EF5" w:rsidRPr="00BB7FA6" w:rsidRDefault="00CE7EF5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bCs/>
                <w:sz w:val="20"/>
                <w:szCs w:val="20"/>
                <w:lang w:val="ms-MY"/>
              </w:rPr>
              <w:t>Diluluskan</w:t>
            </w:r>
          </w:p>
          <w:p w14:paraId="7758B255" w14:textId="77777777" w:rsidR="00CE7EF5" w:rsidRPr="00BB7FA6" w:rsidRDefault="00CE7EF5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  <w:proofErr w:type="spellEnd"/>
          </w:p>
        </w:tc>
      </w:tr>
      <w:tr w:rsidR="00CE7EF5" w:rsidRPr="00BB7FA6" w14:paraId="3542697F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705" w:type="dxa"/>
            <w:gridSpan w:val="2"/>
            <w:shd w:val="clear" w:color="auto" w:fill="auto"/>
          </w:tcPr>
          <w:p w14:paraId="3F8BD028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672" w:type="dxa"/>
            <w:gridSpan w:val="11"/>
            <w:shd w:val="clear" w:color="auto" w:fill="auto"/>
          </w:tcPr>
          <w:p w14:paraId="71BD6FEF" w14:textId="77777777" w:rsidR="00CE7EF5" w:rsidRPr="00BB7FA6" w:rsidRDefault="00CE7EF5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bCs/>
                <w:sz w:val="20"/>
                <w:szCs w:val="20"/>
                <w:lang w:val="ms-MY"/>
              </w:rPr>
              <w:t>Tidak diluluskan</w:t>
            </w:r>
          </w:p>
          <w:p w14:paraId="0B7C2920" w14:textId="77777777" w:rsidR="00CE7EF5" w:rsidRPr="00BB7FA6" w:rsidRDefault="00CE7EF5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F97ECD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Not </w:t>
            </w:r>
            <w:proofErr w:type="spellStart"/>
            <w:r w:rsidRPr="00F97ECD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  <w:proofErr w:type="spellEnd"/>
          </w:p>
        </w:tc>
      </w:tr>
      <w:tr w:rsidR="00CE7EF5" w:rsidRPr="00BB7FA6" w14:paraId="6DC48A56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0377" w:type="dxa"/>
            <w:gridSpan w:val="13"/>
            <w:shd w:val="clear" w:color="auto" w:fill="auto"/>
          </w:tcPr>
          <w:p w14:paraId="4FD601CE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60101F6A" w14:textId="77777777" w:rsidR="00CE7EF5" w:rsidRPr="00BB7FA6" w:rsidRDefault="00CE7EF5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65920EB5" w14:textId="77777777" w:rsidR="00CE7EF5" w:rsidRPr="00F97ECD" w:rsidRDefault="00CE7EF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Comment</w:t>
            </w:r>
            <w:proofErr w:type="spellEnd"/>
            <w:r w:rsidRPr="00F97ECD">
              <w:rPr>
                <w:rFonts w:cs="Arial"/>
                <w:i/>
                <w:sz w:val="18"/>
                <w:szCs w:val="18"/>
                <w:lang w:val="ms-MY"/>
              </w:rPr>
              <w:t>:</w:t>
            </w:r>
          </w:p>
          <w:p w14:paraId="2F4B107E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CE7EF5" w:rsidRPr="00BB7FA6" w14:paraId="14454F53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096" w:type="dxa"/>
            <w:gridSpan w:val="7"/>
            <w:shd w:val="clear" w:color="auto" w:fill="auto"/>
          </w:tcPr>
          <w:p w14:paraId="27FBF9E8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8AF0C15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E6F2A17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9AE917E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49106025" w14:textId="77777777" w:rsidR="00CE7EF5" w:rsidRPr="00BB7FA6" w:rsidRDefault="00CE7EF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CE7EF5" w:rsidRPr="00BB7FA6" w14:paraId="3A25E0FA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096" w:type="dxa"/>
            <w:gridSpan w:val="7"/>
            <w:shd w:val="clear" w:color="auto" w:fill="auto"/>
          </w:tcPr>
          <w:p w14:paraId="4200DB80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35F187C1" w14:textId="77777777" w:rsidR="00CE7EF5" w:rsidRPr="00F97ECD" w:rsidRDefault="00CE7EF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0DF1D12E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281" w:type="dxa"/>
            <w:gridSpan w:val="6"/>
            <w:shd w:val="clear" w:color="auto" w:fill="auto"/>
          </w:tcPr>
          <w:p w14:paraId="10F291ED" w14:textId="77777777" w:rsidR="00CE7EF5" w:rsidRPr="00BB7FA6" w:rsidRDefault="00CE7EF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B7FA6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44D4FE20" w14:textId="77777777" w:rsidR="00CE7EF5" w:rsidRPr="00BB7FA6" w:rsidRDefault="00CE7EF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7ECD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  <w:bookmarkEnd w:id="0"/>
    </w:tbl>
    <w:p w14:paraId="5A349802" w14:textId="77777777" w:rsidR="00CE7EF5" w:rsidRPr="00BB7FA6" w:rsidRDefault="00CE7EF5" w:rsidP="00CE7EF5">
      <w:pPr>
        <w:rPr>
          <w:lang w:val="ms-MY"/>
        </w:rPr>
      </w:pPr>
    </w:p>
    <w:p w14:paraId="0254811E" w14:textId="77777777" w:rsidR="00CE7EF5" w:rsidRDefault="00CE7EF5" w:rsidP="00CE7EF5">
      <w:pPr>
        <w:jc w:val="both"/>
        <w:rPr>
          <w:rFonts w:ascii="Arial" w:hAnsi="Arial" w:cs="Arial"/>
          <w:noProof/>
          <w:sz w:val="24"/>
          <w:szCs w:val="24"/>
        </w:rPr>
      </w:pPr>
    </w:p>
    <w:p w14:paraId="7EEA0FD2" w14:textId="77777777" w:rsidR="00CE7EF5" w:rsidRPr="008F5E6F" w:rsidRDefault="00CE7EF5" w:rsidP="00CE7EF5">
      <w:pPr>
        <w:jc w:val="both"/>
        <w:rPr>
          <w:lang w:val="ms-MY"/>
        </w:rPr>
      </w:pPr>
    </w:p>
    <w:p w14:paraId="746DE6C5" w14:textId="77777777" w:rsidR="00CE7EF5" w:rsidRDefault="00CE7EF5" w:rsidP="00CE7EF5"/>
    <w:p w14:paraId="420FD256" w14:textId="77777777" w:rsidR="00CE7EF5" w:rsidRDefault="00CE7EF5"/>
    <w:sectPr w:rsidR="00CE7EF5" w:rsidSect="00994363">
      <w:headerReference w:type="default" r:id="rId8"/>
      <w:footerReference w:type="even" r:id="rId9"/>
      <w:footerReference w:type="default" r:id="rId10"/>
      <w:pgSz w:w="11906" w:h="16838"/>
      <w:pgMar w:top="0" w:right="708" w:bottom="709" w:left="1418" w:header="454" w:footer="107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5ED7" w14:textId="77777777" w:rsidR="0069645D" w:rsidRDefault="0069645D" w:rsidP="00994363">
      <w:r>
        <w:separator/>
      </w:r>
    </w:p>
  </w:endnote>
  <w:endnote w:type="continuationSeparator" w:id="0">
    <w:p w14:paraId="6DFA5FA5" w14:textId="77777777" w:rsidR="0069645D" w:rsidRDefault="0069645D" w:rsidP="0099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7245350"/>
      <w:docPartObj>
        <w:docPartGallery w:val="Page Numbers (Bottom of Page)"/>
        <w:docPartUnique/>
      </w:docPartObj>
    </w:sdtPr>
    <w:sdtContent>
      <w:p w14:paraId="611E9182" w14:textId="434B19EB" w:rsidR="00994363" w:rsidRDefault="00994363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EC77" w14:textId="77777777" w:rsidR="00994363" w:rsidRDefault="00994363" w:rsidP="009943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5883296"/>
      <w:docPartObj>
        <w:docPartGallery w:val="Page Numbers (Bottom of Page)"/>
        <w:docPartUnique/>
      </w:docPartObj>
    </w:sdtPr>
    <w:sdtContent>
      <w:p w14:paraId="1724B82D" w14:textId="3C190A5C" w:rsidR="00994363" w:rsidRDefault="00994363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51CCA6" w14:textId="77777777" w:rsidR="00994363" w:rsidRDefault="00994363" w:rsidP="009943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0F50" w14:textId="77777777" w:rsidR="0069645D" w:rsidRDefault="0069645D" w:rsidP="00994363">
      <w:r>
        <w:separator/>
      </w:r>
    </w:p>
  </w:footnote>
  <w:footnote w:type="continuationSeparator" w:id="0">
    <w:p w14:paraId="6B561FFC" w14:textId="77777777" w:rsidR="0069645D" w:rsidRDefault="0069645D" w:rsidP="0099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C462" w14:textId="278A043B" w:rsidR="00994363" w:rsidRPr="006B2DB8" w:rsidRDefault="00994363" w:rsidP="00994363">
    <w:pPr>
      <w:jc w:val="right"/>
      <w:rPr>
        <w:b/>
        <w:sz w:val="18"/>
        <w:szCs w:val="18"/>
        <w:lang w:val="ms-MY"/>
      </w:rPr>
    </w:pPr>
    <w:r w:rsidRPr="006B2DB8">
      <w:rPr>
        <w:b/>
        <w:sz w:val="18"/>
        <w:szCs w:val="18"/>
        <w:lang w:val="ms-MY"/>
      </w:rPr>
      <w:t xml:space="preserve">                     PPP/</w:t>
    </w:r>
    <w:proofErr w:type="spellStart"/>
    <w:r w:rsidRPr="006B2DB8">
      <w:rPr>
        <w:b/>
        <w:sz w:val="18"/>
        <w:szCs w:val="18"/>
        <w:lang w:val="ms-MY"/>
      </w:rPr>
      <w:t>Revise</w:t>
    </w:r>
    <w:proofErr w:type="spellEnd"/>
    <w:r w:rsidRPr="006B2DB8">
      <w:rPr>
        <w:b/>
        <w:sz w:val="18"/>
        <w:szCs w:val="18"/>
        <w:lang w:val="ms-MY"/>
      </w:rPr>
      <w:t xml:space="preserve"> </w:t>
    </w:r>
    <w:proofErr w:type="spellStart"/>
    <w:r w:rsidRPr="006B2DB8">
      <w:rPr>
        <w:b/>
        <w:sz w:val="18"/>
        <w:szCs w:val="18"/>
        <w:lang w:val="ms-MY"/>
      </w:rPr>
      <w:t>Milestone</w:t>
    </w:r>
    <w:proofErr w:type="spellEnd"/>
    <w:r w:rsidRPr="006B2DB8">
      <w:rPr>
        <w:b/>
        <w:sz w:val="18"/>
        <w:szCs w:val="18"/>
        <w:lang w:val="ms-MY"/>
      </w:rPr>
      <w:t>/Pind.</w:t>
    </w:r>
    <w:r w:rsidR="00D353A3">
      <w:rPr>
        <w:b/>
        <w:sz w:val="18"/>
        <w:szCs w:val="18"/>
        <w:lang w:val="ms-MY"/>
      </w:rPr>
      <w:t>1</w:t>
    </w:r>
    <w:r w:rsidRPr="006B2DB8">
      <w:rPr>
        <w:b/>
        <w:sz w:val="18"/>
        <w:szCs w:val="18"/>
        <w:lang w:val="ms-MY"/>
      </w:rPr>
      <w:t>/2023</w:t>
    </w:r>
  </w:p>
  <w:p w14:paraId="39477C3B" w14:textId="77777777" w:rsidR="001070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entury Gothic" w:cs="Century Gothic"/>
        <w:color w:val="000000"/>
      </w:rPr>
    </w:pPr>
  </w:p>
  <w:p w14:paraId="0675C212" w14:textId="77777777" w:rsidR="001070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entury Gothic" w:cs="Century Gothi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5AF"/>
    <w:multiLevelType w:val="hybridMultilevel"/>
    <w:tmpl w:val="820A3626"/>
    <w:lvl w:ilvl="0" w:tplc="45CAEB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D79"/>
    <w:multiLevelType w:val="hybridMultilevel"/>
    <w:tmpl w:val="9502EA4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47E66"/>
    <w:multiLevelType w:val="hybridMultilevel"/>
    <w:tmpl w:val="883622E6"/>
    <w:lvl w:ilvl="0" w:tplc="579A28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4928">
    <w:abstractNumId w:val="0"/>
  </w:num>
  <w:num w:numId="2" w16cid:durableId="2030140614">
    <w:abstractNumId w:val="2"/>
  </w:num>
  <w:num w:numId="3" w16cid:durableId="4467780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5"/>
    <w:rsid w:val="001F7597"/>
    <w:rsid w:val="0069645D"/>
    <w:rsid w:val="008E2CA1"/>
    <w:rsid w:val="00994363"/>
    <w:rsid w:val="00CE7EF5"/>
    <w:rsid w:val="00D3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70B7"/>
  <w15:chartTrackingRefBased/>
  <w15:docId w15:val="{9175BA88-236D-974C-8ECB-235F3D98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F5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EF5"/>
    <w:pPr>
      <w:keepNext/>
      <w:keepLines/>
      <w:spacing w:before="240"/>
      <w:ind w:left="714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E7EF5"/>
    <w:pPr>
      <w:widowControl w:val="0"/>
      <w:autoSpaceDE w:val="0"/>
      <w:autoSpaceDN w:val="0"/>
      <w:ind w:left="940"/>
      <w:jc w:val="both"/>
      <w:outlineLvl w:val="1"/>
    </w:pPr>
    <w:rPr>
      <w:rFonts w:eastAsia="Arial" w:cs="Arial"/>
      <w:bCs/>
      <w:szCs w:val="24"/>
      <w:lang w:val="m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E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E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E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E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EF5"/>
    <w:rPr>
      <w:rFonts w:ascii="Century Gothic" w:eastAsiaTheme="majorEastAsia" w:hAnsi="Century Gothic" w:cstheme="majorBidi"/>
      <w:b/>
      <w:color w:val="000000" w:themeColor="text1"/>
      <w:sz w:val="22"/>
      <w:szCs w:val="32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rsid w:val="00CE7EF5"/>
    <w:rPr>
      <w:rFonts w:ascii="Century Gothic" w:eastAsia="Arial" w:hAnsi="Century Gothic" w:cs="Arial"/>
      <w:bCs/>
      <w:sz w:val="22"/>
      <w:lang w:val="m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EF5"/>
    <w:rPr>
      <w:rFonts w:ascii="Century Gothic" w:hAnsi="Century Gothic" w:cs="Times New Roman"/>
      <w:b/>
      <w:sz w:val="28"/>
      <w:szCs w:val="28"/>
      <w:lang w:val="en-US" w:eastAsia="en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EF5"/>
    <w:rPr>
      <w:rFonts w:ascii="Century Gothic" w:hAnsi="Century Gothic" w:cs="Times New Roman"/>
      <w:b/>
      <w:lang w:val="en-US" w:eastAsia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EF5"/>
    <w:rPr>
      <w:rFonts w:ascii="Century Gothic" w:hAnsi="Century Gothic" w:cs="Times New Roman"/>
      <w:b/>
      <w:sz w:val="22"/>
      <w:szCs w:val="22"/>
      <w:lang w:val="en-US" w:eastAsia="en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EF5"/>
    <w:rPr>
      <w:rFonts w:ascii="Century Gothic" w:hAnsi="Century Gothic" w:cs="Times New Roman"/>
      <w:b/>
      <w:sz w:val="20"/>
      <w:szCs w:val="20"/>
      <w:lang w:val="en-US" w:eastAsia="en-MY"/>
    </w:rPr>
  </w:style>
  <w:style w:type="paragraph" w:styleId="Title">
    <w:name w:val="Title"/>
    <w:basedOn w:val="Normal"/>
    <w:next w:val="Normal"/>
    <w:link w:val="TitleChar"/>
    <w:uiPriority w:val="10"/>
    <w:qFormat/>
    <w:rsid w:val="00CE7EF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E7EF5"/>
    <w:rPr>
      <w:rFonts w:ascii="Century Gothic" w:hAnsi="Century Gothic" w:cs="Times New Roman"/>
      <w:b/>
      <w:sz w:val="72"/>
      <w:szCs w:val="72"/>
      <w:lang w:val="en-US" w:eastAsia="en-MY"/>
    </w:rPr>
  </w:style>
  <w:style w:type="paragraph" w:styleId="ListParagraph">
    <w:name w:val="List Paragraph"/>
    <w:basedOn w:val="Normal"/>
    <w:uiPriority w:val="34"/>
    <w:qFormat/>
    <w:rsid w:val="00CE7EF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E7EF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7EF5"/>
    <w:rPr>
      <w:rFonts w:ascii="Arial" w:eastAsia="Arial" w:hAnsi="Arial" w:cs="Arial"/>
      <w:lang w:val="ms" w:eastAsia="en-US"/>
    </w:rPr>
  </w:style>
  <w:style w:type="paragraph" w:styleId="Footer">
    <w:name w:val="footer"/>
    <w:basedOn w:val="Normal"/>
    <w:link w:val="FooterChar"/>
    <w:uiPriority w:val="99"/>
    <w:unhideWhenUsed/>
    <w:rsid w:val="00CE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EF5"/>
    <w:rPr>
      <w:rFonts w:ascii="Century Gothic" w:hAnsi="Century Gothic" w:cs="Times New Roman"/>
      <w:sz w:val="22"/>
      <w:szCs w:val="22"/>
      <w:lang w:val="en-US" w:eastAsia="en-MY"/>
    </w:rPr>
  </w:style>
  <w:style w:type="paragraph" w:customStyle="1" w:styleId="TableParagraph">
    <w:name w:val="Table Paragraph"/>
    <w:basedOn w:val="Normal"/>
    <w:uiPriority w:val="1"/>
    <w:qFormat/>
    <w:rsid w:val="00CE7EF5"/>
    <w:pPr>
      <w:widowControl w:val="0"/>
      <w:autoSpaceDE w:val="0"/>
      <w:autoSpaceDN w:val="0"/>
    </w:pPr>
    <w:rPr>
      <w:rFonts w:ascii="Arial" w:eastAsia="Arial" w:hAnsi="Arial" w:cs="Arial"/>
      <w:lang w:val="ms" w:eastAsia="en-US"/>
    </w:rPr>
  </w:style>
  <w:style w:type="table" w:styleId="TableGrid">
    <w:name w:val="Table Grid"/>
    <w:basedOn w:val="TableNormal"/>
    <w:uiPriority w:val="39"/>
    <w:rsid w:val="00CE7EF5"/>
    <w:pPr>
      <w:jc w:val="center"/>
    </w:pPr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EF5"/>
    <w:rPr>
      <w:rFonts w:ascii="Century Gothic" w:hAnsi="Century Gothic" w:cs="Times New Roman"/>
      <w:sz w:val="22"/>
      <w:szCs w:val="22"/>
      <w:lang w:val="en-US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F5"/>
    <w:rPr>
      <w:rFonts w:ascii="Segoe UI" w:hAnsi="Segoe UI" w:cs="Segoe UI"/>
      <w:sz w:val="18"/>
      <w:szCs w:val="18"/>
      <w:lang w:val="en-US" w:eastAsia="en-MY"/>
    </w:rPr>
  </w:style>
  <w:style w:type="character" w:customStyle="1" w:styleId="fontstyle01">
    <w:name w:val="fontstyle01"/>
    <w:basedOn w:val="DefaultParagraphFont"/>
    <w:rsid w:val="00CE7EF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E7EF5"/>
    <w:pPr>
      <w:jc w:val="center"/>
    </w:pPr>
    <w:rPr>
      <w:rFonts w:ascii="Times New Roman" w:hAnsi="Times New Roman" w:cs="Times New Roman"/>
      <w:sz w:val="22"/>
      <w:szCs w:val="22"/>
      <w:lang w:val="en-US" w:eastAsia="en-MY"/>
    </w:rPr>
  </w:style>
  <w:style w:type="table" w:styleId="GridTable4-Accent1">
    <w:name w:val="Grid Table 4 Accent 1"/>
    <w:basedOn w:val="TableNormal"/>
    <w:uiPriority w:val="49"/>
    <w:rsid w:val="00CE7EF5"/>
    <w:pPr>
      <w:jc w:val="center"/>
    </w:pPr>
    <w:rPr>
      <w:rFonts w:ascii="Century Gothic" w:eastAsia="Century Gothic" w:hAnsi="Century Gothic" w:cs="Century Gothic"/>
      <w:sz w:val="22"/>
      <w:szCs w:val="22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1">
    <w:name w:val="Table Grid1"/>
    <w:basedOn w:val="TableNormal"/>
    <w:next w:val="TableGrid"/>
    <w:rsid w:val="00CE7EF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E7EF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E7EF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E7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E7EF5"/>
    <w:rPr>
      <w:rFonts w:ascii="Georgia" w:eastAsia="Georgia" w:hAnsi="Georgia" w:cs="Georgia"/>
      <w:i/>
      <w:color w:val="666666"/>
      <w:sz w:val="48"/>
      <w:szCs w:val="48"/>
      <w:lang w:val="en-US" w:eastAsia="en-MY"/>
    </w:rPr>
  </w:style>
  <w:style w:type="character" w:customStyle="1" w:styleId="fontstyle21">
    <w:name w:val="fontstyle21"/>
    <w:basedOn w:val="DefaultParagraphFont"/>
    <w:rsid w:val="00CE7EF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E7EF5"/>
  </w:style>
  <w:style w:type="character" w:styleId="PlaceholderText">
    <w:name w:val="Placeholder Text"/>
    <w:basedOn w:val="DefaultParagraphFont"/>
    <w:uiPriority w:val="99"/>
    <w:semiHidden/>
    <w:rsid w:val="00CE7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2023-02-09T04:24:00Z</dcterms:created>
  <dcterms:modified xsi:type="dcterms:W3CDTF">2023-03-13T07:41:00Z</dcterms:modified>
</cp:coreProperties>
</file>